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8F86" w14:textId="27C0CCDB" w:rsidR="00D01A08" w:rsidRPr="00D01A08" w:rsidRDefault="00D01A08" w:rsidP="00D01A08">
      <w:pPr>
        <w:jc w:val="center"/>
        <w:rPr>
          <w:noProof/>
          <w:sz w:val="28"/>
          <w:szCs w:val="28"/>
        </w:rPr>
      </w:pPr>
      <w:bookmarkStart w:id="0" w:name="_GoBack"/>
      <w:bookmarkEnd w:id="0"/>
      <w:r w:rsidRPr="00D01A08">
        <w:rPr>
          <w:noProof/>
          <w:sz w:val="28"/>
          <w:szCs w:val="28"/>
        </w:rPr>
        <w:drawing>
          <wp:inline distT="0" distB="0" distL="0" distR="0" wp14:anchorId="3AF997A8" wp14:editId="1A2DCC26">
            <wp:extent cx="3349687" cy="2651760"/>
            <wp:effectExtent l="0" t="0" r="3175" b="0"/>
            <wp:docPr id="1" name="Picture 1" descr="C:\Users\Rina\Downloads\LEAD TES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\Downloads\LEAD TES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 b="44776"/>
                    <a:stretch/>
                  </pic:blipFill>
                  <pic:spPr bwMode="auto">
                    <a:xfrm>
                      <a:off x="0" y="0"/>
                      <a:ext cx="3349687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033B3" w14:textId="36B19D6D" w:rsidR="00A713D4" w:rsidRDefault="00CA6F31" w:rsidP="00A7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  <w:bdr w:val="none" w:sz="0" w:space="0" w:color="auto" w:frame="1"/>
        </w:rPr>
      </w:pPr>
      <w:r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Thank you for getting your child tested for Lead Poisoning today</w:t>
      </w:r>
      <w:r w:rsid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!</w:t>
      </w:r>
    </w:p>
    <w:p w14:paraId="56F13CB5" w14:textId="77777777" w:rsidR="00A713D4" w:rsidRDefault="00A713D4" w:rsidP="00A7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  <w:bdr w:val="none" w:sz="0" w:space="0" w:color="auto" w:frame="1"/>
        </w:rPr>
      </w:pPr>
    </w:p>
    <w:p w14:paraId="7D48B17E" w14:textId="04DFED68" w:rsidR="00A713D4" w:rsidRPr="00A713D4" w:rsidRDefault="00CA6F31" w:rsidP="00A713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 xml:space="preserve">Lead Poisoning is a serious issue and </w:t>
      </w:r>
      <w:r w:rsidR="00AC024E"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small amounts of lead can cause very serious harm to the brain</w:t>
      </w:r>
    </w:p>
    <w:p w14:paraId="2B005A09" w14:textId="1DA350A7" w:rsidR="00CA6F31" w:rsidRPr="00A713D4" w:rsidRDefault="00AC024E" w:rsidP="00A713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 xml:space="preserve">It can </w:t>
      </w:r>
      <w:r w:rsidR="00CA6F31"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affect a child’s growth and development, sometimes permanently</w:t>
      </w:r>
    </w:p>
    <w:p w14:paraId="478AD9DF" w14:textId="7D96D819" w:rsidR="00CA6F31" w:rsidRPr="00052752" w:rsidRDefault="00CA6F31" w:rsidP="00A713D4">
      <w:pPr>
        <w:shd w:val="clear" w:color="auto" w:fill="FFFFFF"/>
        <w:spacing w:after="0" w:line="240" w:lineRule="auto"/>
        <w:ind w:firstLine="90"/>
        <w:textAlignment w:val="baseline"/>
        <w:rPr>
          <w:rFonts w:ascii="Arial" w:eastAsia="Times New Roman" w:hAnsi="Arial" w:cs="Arial"/>
          <w:sz w:val="30"/>
          <w:szCs w:val="30"/>
          <w:bdr w:val="none" w:sz="0" w:space="0" w:color="auto" w:frame="1"/>
        </w:rPr>
      </w:pPr>
    </w:p>
    <w:p w14:paraId="6F5D0A12" w14:textId="6634F621" w:rsidR="00CA6F31" w:rsidRPr="00A713D4" w:rsidRDefault="00CA6F31" w:rsidP="00A7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  <w:bdr w:val="none" w:sz="0" w:space="0" w:color="auto" w:frame="1"/>
        </w:rPr>
      </w:pPr>
      <w:r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In Philadelphia,</w:t>
      </w:r>
      <w:r w:rsidR="00D77BBF"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 xml:space="preserve"> 4.2% of children &lt;6</w:t>
      </w:r>
      <w:r w:rsidR="00E84C76"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 xml:space="preserve"> years old</w:t>
      </w:r>
      <w:r w:rsidR="00D77BBF"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 xml:space="preserve"> have an elevated blood level. </w:t>
      </w:r>
      <w:r w:rsidR="001D63DF" w:rsidRPr="00A713D4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This is higher than in Flint, Michigan!</w:t>
      </w:r>
    </w:p>
    <w:p w14:paraId="6BAA1042" w14:textId="246B0585" w:rsidR="00CA6F31" w:rsidRPr="00CA6F31" w:rsidRDefault="00CA6F31" w:rsidP="00A713D4">
      <w:pPr>
        <w:shd w:val="clear" w:color="auto" w:fill="FFFFFF"/>
        <w:spacing w:after="0" w:line="240" w:lineRule="auto"/>
        <w:ind w:firstLine="90"/>
        <w:textAlignment w:val="baseline"/>
        <w:rPr>
          <w:rFonts w:ascii="Arial" w:eastAsia="Times New Roman" w:hAnsi="Arial" w:cs="Arial"/>
          <w:sz w:val="30"/>
          <w:szCs w:val="30"/>
        </w:rPr>
      </w:pPr>
    </w:p>
    <w:p w14:paraId="3ECA8127" w14:textId="19423864" w:rsidR="00A713D4" w:rsidRDefault="00CA6F31" w:rsidP="00A713D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30"/>
          <w:szCs w:val="30"/>
          <w:shd w:val="clear" w:color="auto" w:fill="FFFFFF"/>
        </w:rPr>
      </w:pPr>
      <w:r w:rsidRPr="00A713D4">
        <w:rPr>
          <w:rFonts w:ascii="Arial" w:hAnsi="Arial" w:cs="Arial"/>
          <w:sz w:val="30"/>
          <w:szCs w:val="30"/>
          <w:shd w:val="clear" w:color="auto" w:fill="FFFFFF"/>
        </w:rPr>
        <w:t>A lead test is the only way to know if your child has lead poisoning</w:t>
      </w:r>
    </w:p>
    <w:p w14:paraId="46365636" w14:textId="77777777" w:rsidR="00A713D4" w:rsidRPr="00A713D4" w:rsidRDefault="00A713D4" w:rsidP="00A713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</w:p>
    <w:p w14:paraId="7531927A" w14:textId="12DA60DF" w:rsidR="00A713D4" w:rsidRPr="00A713D4" w:rsidRDefault="00CA6F31" w:rsidP="00A713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A713D4">
        <w:rPr>
          <w:rFonts w:ascii="Arial" w:hAnsi="Arial" w:cs="Arial"/>
          <w:sz w:val="30"/>
          <w:szCs w:val="30"/>
          <w:shd w:val="clear" w:color="auto" w:fill="FFFFFF"/>
        </w:rPr>
        <w:t>In a lead test, a blood sample is taken from your child’s finger or arm</w:t>
      </w:r>
    </w:p>
    <w:p w14:paraId="2165B893" w14:textId="78DADC64" w:rsidR="00A713D4" w:rsidRPr="00A713D4" w:rsidRDefault="00CA6F31" w:rsidP="00A713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A713D4">
        <w:rPr>
          <w:rFonts w:ascii="Arial" w:hAnsi="Arial" w:cs="Arial"/>
          <w:sz w:val="30"/>
          <w:szCs w:val="30"/>
          <w:shd w:val="clear" w:color="auto" w:fill="FFFFFF"/>
        </w:rPr>
        <w:t>The test measures how much lead is in the blood</w:t>
      </w:r>
    </w:p>
    <w:p w14:paraId="763E96BB" w14:textId="7F45DDE3" w:rsidR="00CA6F31" w:rsidRPr="00A713D4" w:rsidRDefault="00CA6F31" w:rsidP="00A713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A713D4">
        <w:rPr>
          <w:rFonts w:ascii="Arial" w:hAnsi="Arial" w:cs="Arial"/>
          <w:sz w:val="30"/>
          <w:szCs w:val="30"/>
          <w:shd w:val="clear" w:color="auto" w:fill="FFFFFF"/>
        </w:rPr>
        <w:t>Most children who have lead poisoning do not look or act sick</w:t>
      </w:r>
    </w:p>
    <w:p w14:paraId="5A296D5B" w14:textId="77777777" w:rsidR="00CA6F31" w:rsidRPr="00CA6F31" w:rsidRDefault="00CA6F31" w:rsidP="00CA6F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CA6F31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 </w:t>
      </w:r>
    </w:p>
    <w:p w14:paraId="02552BC8" w14:textId="67D3DCBF" w:rsidR="00CA6F31" w:rsidRPr="00CA6F31" w:rsidRDefault="00052752" w:rsidP="00CA6F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052752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The lab to get the blood test is on the 2</w:t>
      </w:r>
      <w:r w:rsidRPr="00052752">
        <w:rPr>
          <w:rFonts w:ascii="Arial" w:eastAsia="Times New Roman" w:hAnsi="Arial" w:cs="Arial"/>
          <w:sz w:val="30"/>
          <w:szCs w:val="30"/>
          <w:bdr w:val="none" w:sz="0" w:space="0" w:color="auto" w:frame="1"/>
          <w:vertAlign w:val="superscript"/>
        </w:rPr>
        <w:t>nd</w:t>
      </w:r>
      <w:r w:rsidRPr="00052752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 xml:space="preserve"> floor. Please sign in at the clipboard that is across from the elevator.</w:t>
      </w:r>
    </w:p>
    <w:p w14:paraId="187D4477" w14:textId="77777777" w:rsidR="00CA6F31" w:rsidRPr="00CA6F31" w:rsidRDefault="00CA6F31" w:rsidP="00CA6F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</w:rPr>
      </w:pPr>
      <w:r w:rsidRPr="00CA6F31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 </w:t>
      </w:r>
    </w:p>
    <w:p w14:paraId="6A79ECD8" w14:textId="77777777" w:rsidR="00052752" w:rsidRPr="00052752" w:rsidRDefault="00CA6F31" w:rsidP="00CA6F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0"/>
          <w:szCs w:val="30"/>
          <w:bdr w:val="none" w:sz="0" w:space="0" w:color="auto" w:frame="1"/>
        </w:rPr>
      </w:pPr>
      <w:r w:rsidRPr="00CA6F31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Thank you for your patience while you are waiting for your turn to get tested.</w:t>
      </w:r>
    </w:p>
    <w:p w14:paraId="034971F0" w14:textId="77777777" w:rsidR="00052752" w:rsidRPr="00052752" w:rsidRDefault="00052752" w:rsidP="00CA6F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</w:p>
    <w:p w14:paraId="1E221D18" w14:textId="5984DBB9" w:rsidR="00052752" w:rsidRPr="00CA6F31" w:rsidRDefault="00052752" w:rsidP="000527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32"/>
          <w:bdr w:val="none" w:sz="0" w:space="0" w:color="auto" w:frame="1"/>
        </w:rPr>
      </w:pPr>
      <w:r w:rsidRPr="00052752">
        <w:rPr>
          <w:rFonts w:ascii="Arial" w:hAnsi="Arial" w:cs="Arial"/>
          <w:color w:val="000000"/>
          <w:sz w:val="24"/>
          <w:szCs w:val="32"/>
          <w:shd w:val="clear" w:color="auto" w:fill="FFFFFF"/>
        </w:rPr>
        <w:t>To find out more information about Lead Poisoning, use the QR code below:</w:t>
      </w:r>
    </w:p>
    <w:p w14:paraId="3C985F81" w14:textId="1069FF95" w:rsidR="00D01A08" w:rsidRPr="00052752" w:rsidRDefault="0083346C" w:rsidP="000527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3346C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444F9107" wp14:editId="014B5EEA">
            <wp:extent cx="1463040" cy="1463040"/>
            <wp:effectExtent l="0" t="0" r="3810" b="3810"/>
            <wp:docPr id="3" name="Picture 3" descr="C:\Users\Rina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na\Downloads\fra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A08" w:rsidRPr="00052752" w:rsidSect="00D01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54B4F"/>
    <w:multiLevelType w:val="hybridMultilevel"/>
    <w:tmpl w:val="B3B0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66E2"/>
    <w:multiLevelType w:val="hybridMultilevel"/>
    <w:tmpl w:val="7F52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33C7D"/>
    <w:multiLevelType w:val="hybridMultilevel"/>
    <w:tmpl w:val="73DC1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08"/>
    <w:rsid w:val="00052752"/>
    <w:rsid w:val="001D63DF"/>
    <w:rsid w:val="0083346C"/>
    <w:rsid w:val="00A713D4"/>
    <w:rsid w:val="00AA1D78"/>
    <w:rsid w:val="00AC024E"/>
    <w:rsid w:val="00B33C07"/>
    <w:rsid w:val="00CA6F31"/>
    <w:rsid w:val="00D01A08"/>
    <w:rsid w:val="00D77BBF"/>
    <w:rsid w:val="00E84C76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FBBE"/>
  <w15:chartTrackingRefBased/>
  <w15:docId w15:val="{DDF9C1A7-A6E6-4C9D-8DAC-1D4CE1D1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Desai</dc:creator>
  <cp:keywords/>
  <dc:description/>
  <cp:lastModifiedBy>Daniel Taylor</cp:lastModifiedBy>
  <cp:revision>2</cp:revision>
  <dcterms:created xsi:type="dcterms:W3CDTF">2019-06-30T19:06:00Z</dcterms:created>
  <dcterms:modified xsi:type="dcterms:W3CDTF">2019-06-30T19:06:00Z</dcterms:modified>
</cp:coreProperties>
</file>